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1426" w14:textId="77777777" w:rsidR="00E539FF" w:rsidRDefault="00E539FF" w:rsidP="00E539FF">
      <w:pPr>
        <w:jc w:val="center"/>
        <w:rPr>
          <w:b/>
        </w:rPr>
      </w:pPr>
    </w:p>
    <w:p w14:paraId="3EC3E3CD" w14:textId="77777777" w:rsidR="00E539FF" w:rsidRDefault="00E539FF" w:rsidP="00E539FF">
      <w:pPr>
        <w:jc w:val="center"/>
        <w:rPr>
          <w:rFonts w:ascii="Arial" w:hAnsi="Arial" w:cs="Arial"/>
          <w:b/>
        </w:rPr>
      </w:pPr>
      <w:r w:rsidRPr="002D59AD"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 xml:space="preserve"> Learning Technology Support Specialist</w:t>
      </w:r>
    </w:p>
    <w:p w14:paraId="7C06FBD2" w14:textId="77777777" w:rsidR="00E539FF" w:rsidRDefault="00E539FF" w:rsidP="00E539FF">
      <w:pPr>
        <w:rPr>
          <w:rFonts w:ascii="Arial" w:hAnsi="Arial" w:cs="Arial"/>
          <w:sz w:val="20"/>
          <w:szCs w:val="20"/>
        </w:rPr>
      </w:pPr>
    </w:p>
    <w:p w14:paraId="32F7AB04" w14:textId="77777777" w:rsidR="00E539FF" w:rsidRPr="00781393" w:rsidRDefault="00E539FF" w:rsidP="00E539FF">
      <w:pPr>
        <w:pBdr>
          <w:top w:val="doub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2687884" w14:textId="77777777" w:rsidR="00E539FF" w:rsidRPr="002D59AD" w:rsidRDefault="00E539FF" w:rsidP="00E539FF">
      <w:pPr>
        <w:jc w:val="both"/>
        <w:rPr>
          <w:rFonts w:ascii="Arial" w:hAnsi="Arial" w:cs="Arial"/>
        </w:rPr>
      </w:pPr>
      <w:r w:rsidRPr="002D59AD">
        <w:rPr>
          <w:rFonts w:ascii="Arial" w:hAnsi="Arial" w:cs="Arial"/>
          <w:b/>
        </w:rPr>
        <w:t>Position Description</w:t>
      </w:r>
      <w:r w:rsidRPr="002D59AD">
        <w:rPr>
          <w:rFonts w:ascii="Arial" w:hAnsi="Arial" w:cs="Arial"/>
        </w:rPr>
        <w:t>:</w:t>
      </w:r>
    </w:p>
    <w:p w14:paraId="5CE44568" w14:textId="412222EB" w:rsidR="00E539FF" w:rsidRDefault="00E539FF" w:rsidP="00E539FF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The Learning Technology Support Specialist will work with staff, volunteers, and education customers to support the deployment and ongoing management of </w:t>
      </w:r>
      <w:r w:rsidR="00812BA1">
        <w:rPr>
          <w:rFonts w:ascii="Arial" w:hAnsi="Arial" w:cs="Arial"/>
          <w:sz w:val="20"/>
          <w:szCs w:val="20"/>
        </w:rPr>
        <w:t>ORG</w:t>
      </w:r>
      <w:r w:rsidR="00B97841">
        <w:rPr>
          <w:rFonts w:ascii="Arial" w:hAnsi="Arial" w:cs="Arial"/>
          <w:sz w:val="20"/>
          <w:szCs w:val="20"/>
        </w:rPr>
        <w:t xml:space="preserve"> </w:t>
      </w:r>
      <w:r w:rsidR="00B97841" w:rsidRPr="00B97841">
        <w:rPr>
          <w:rFonts w:ascii="Arial" w:hAnsi="Arial" w:cs="Arial"/>
          <w:sz w:val="20"/>
          <w:szCs w:val="20"/>
          <w:highlight w:val="yellow"/>
        </w:rPr>
        <w:t>[Replace “ORG” throughout with your organization’s name]</w:t>
      </w:r>
      <w:r>
        <w:rPr>
          <w:rFonts w:ascii="Arial" w:hAnsi="Arial" w:cs="Arial"/>
          <w:sz w:val="20"/>
          <w:szCs w:val="20"/>
        </w:rPr>
        <w:t xml:space="preserve"> learning technologies, including a Web-based learning management system (LMS), Webinar platform, and any authoring or communication tools related to these technologies. </w:t>
      </w:r>
    </w:p>
    <w:p w14:paraId="3C477E5F" w14:textId="77777777" w:rsidR="00E539FF" w:rsidRPr="00781393" w:rsidRDefault="00E539FF" w:rsidP="00E539FF">
      <w:pPr>
        <w:rPr>
          <w:rFonts w:ascii="Arial" w:hAnsi="Arial" w:cs="Arial"/>
          <w:sz w:val="20"/>
          <w:szCs w:val="20"/>
        </w:rPr>
      </w:pPr>
    </w:p>
    <w:p w14:paraId="1DC7E951" w14:textId="77777777" w:rsidR="00E539FF" w:rsidRPr="002D59AD" w:rsidRDefault="00E539FF" w:rsidP="00E539FF">
      <w:pPr>
        <w:pStyle w:val="Heading1"/>
        <w:rPr>
          <w:rFonts w:ascii="Arial" w:hAnsi="Arial" w:cs="Arial"/>
        </w:rPr>
      </w:pPr>
      <w:r w:rsidRPr="002D59AD">
        <w:rPr>
          <w:rFonts w:ascii="Arial" w:hAnsi="Arial" w:cs="Arial"/>
        </w:rPr>
        <w:t>Duties and Responsibilities</w:t>
      </w:r>
    </w:p>
    <w:p w14:paraId="194E83FF" w14:textId="77777777" w:rsidR="00E539FF" w:rsidRDefault="00E539FF" w:rsidP="00E539FF">
      <w:pPr>
        <w:pStyle w:val="Normal-FirstParagraph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responsibilities of the learning technology support specialist include the following:</w:t>
      </w:r>
    </w:p>
    <w:p w14:paraId="742A909F" w14:textId="77777777" w:rsidR="00E539FF" w:rsidRDefault="00E539FF" w:rsidP="00E539FF">
      <w:pPr>
        <w:pStyle w:val="UnorderedLists"/>
        <w:numPr>
          <w:ilvl w:val="0"/>
          <w:numId w:val="8"/>
        </w:num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Support the efforts to populate </w:t>
      </w:r>
      <w:r w:rsidR="00812B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’s learning environments with content, including installation of SCORM-compliant online courses, resource documents, “seed” threads for discussions, and other materials. </w:t>
      </w:r>
    </w:p>
    <w:p w14:paraId="1FFB0C70" w14:textId="77777777" w:rsidR="00E539FF" w:rsidRDefault="00E539FF" w:rsidP="00E539FF">
      <w:pPr>
        <w:pStyle w:val="UnorderedLists"/>
        <w:numPr>
          <w:ilvl w:val="0"/>
          <w:numId w:val="8"/>
        </w:num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all administrative tasks in tech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nology platforms supporting e-learning </w:t>
      </w:r>
    </w:p>
    <w:p w14:paraId="7D18F515" w14:textId="77777777" w:rsidR="00E539FF" w:rsidRDefault="00E539FF" w:rsidP="00E539FF">
      <w:pPr>
        <w:pStyle w:val="UnorderedLists"/>
        <w:numPr>
          <w:ilvl w:val="0"/>
          <w:numId w:val="9"/>
        </w:numPr>
        <w:tabs>
          <w:tab w:val="left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Perform routine administrative tasks in the technology platforms supporting </w:t>
      </w:r>
      <w:proofErr w:type="gramStart"/>
      <w:r>
        <w:rPr>
          <w:rFonts w:ascii="Arial" w:hAnsi="Arial"/>
          <w:sz w:val="20"/>
        </w:rPr>
        <w:t>e-learning</w:t>
      </w:r>
      <w:proofErr w:type="gramEnd"/>
      <w:r>
        <w:rPr>
          <w:rFonts w:ascii="Arial" w:hAnsi="Arial"/>
          <w:sz w:val="20"/>
        </w:rPr>
        <w:t xml:space="preserve">. </w:t>
      </w:r>
    </w:p>
    <w:p w14:paraId="417F2303" w14:textId="77777777" w:rsidR="00E539FF" w:rsidRDefault="00E539FF" w:rsidP="00E539FF">
      <w:pPr>
        <w:pStyle w:val="UnorderedLists"/>
        <w:numPr>
          <w:ilvl w:val="0"/>
          <w:numId w:val="9"/>
        </w:numPr>
        <w:tabs>
          <w:tab w:val="left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Monitor any course-related discussion boards or e-mail accounts to ensure that questions are being addressed by helping instructors and staff stay on top of community-generated questions and content related to courses.</w:t>
      </w:r>
    </w:p>
    <w:p w14:paraId="456EF1A5" w14:textId="77777777" w:rsidR="00E539FF" w:rsidRDefault="00E539FF" w:rsidP="00E539FF">
      <w:pPr>
        <w:pStyle w:val="UnorderedLists"/>
        <w:numPr>
          <w:ilvl w:val="0"/>
          <w:numId w:val="9"/>
        </w:numPr>
        <w:tabs>
          <w:tab w:val="left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general support to online learners, including, helping with e-commerce/registration/enrollment questions, computer issues interfering with the learners’ ability to complete the course, and general inquiries about the course organization and makeup.</w:t>
      </w:r>
    </w:p>
    <w:p w14:paraId="4C3932B0" w14:textId="77777777" w:rsidR="00E539FF" w:rsidRDefault="00E539FF" w:rsidP="00E539FF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 with staff and subject matter experts to create, identify, or obtain new content for the learning Web site on an ongoing basis.</w:t>
      </w:r>
    </w:p>
    <w:p w14:paraId="495A6B6B" w14:textId="77777777" w:rsidR="00E539FF" w:rsidRDefault="00E539FF" w:rsidP="00E539FF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use of the content and course management systems by subject matter experts.</w:t>
      </w:r>
    </w:p>
    <w:p w14:paraId="2CD7CDC6" w14:textId="77777777" w:rsidR="00E539FF" w:rsidRDefault="00E539FF" w:rsidP="00E539FF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technical set up of webinars once the program and schedule is identified</w:t>
      </w:r>
    </w:p>
    <w:p w14:paraId="6DFDFFF7" w14:textId="77777777" w:rsidR="00E539FF" w:rsidRDefault="00E539FF" w:rsidP="00E539FF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effective relationships across the technical and content staff to ensure the best use of technologies</w:t>
      </w:r>
    </w:p>
    <w:p w14:paraId="44519B2B" w14:textId="77777777" w:rsidR="00E539FF" w:rsidRDefault="00E539FF" w:rsidP="00E539FF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Effectively reviews new/emerging technology solutions/trends to make recommendations</w:t>
      </w:r>
    </w:p>
    <w:p w14:paraId="09BAA4F4" w14:textId="77777777" w:rsidR="00E539FF" w:rsidRPr="002D59AD" w:rsidRDefault="00E539FF" w:rsidP="00E539F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856E06F" w14:textId="77777777" w:rsidR="00E539FF" w:rsidRPr="002D59AD" w:rsidRDefault="00E539FF" w:rsidP="00E539FF">
      <w:pPr>
        <w:pStyle w:val="Heading1"/>
        <w:rPr>
          <w:rFonts w:ascii="Arial" w:hAnsi="Arial" w:cs="Arial"/>
        </w:rPr>
      </w:pPr>
      <w:r w:rsidRPr="002D59AD">
        <w:rPr>
          <w:rFonts w:ascii="Arial" w:hAnsi="Arial" w:cs="Arial"/>
        </w:rPr>
        <w:t>Qualifications</w:t>
      </w:r>
    </w:p>
    <w:p w14:paraId="17ECDA38" w14:textId="084F2820" w:rsidR="00E539FF" w:rsidRPr="003E2A74" w:rsidRDefault="00E539FF" w:rsidP="00E539F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3E2A74">
        <w:rPr>
          <w:rFonts w:ascii="Arial" w:hAnsi="Arial" w:cs="Arial"/>
          <w:sz w:val="20"/>
          <w:szCs w:val="20"/>
        </w:rPr>
        <w:t xml:space="preserve">Bachelor’s degree with a </w:t>
      </w:r>
      <w:r>
        <w:rPr>
          <w:rFonts w:ascii="Arial" w:hAnsi="Arial" w:cs="Arial"/>
          <w:sz w:val="20"/>
          <w:szCs w:val="20"/>
        </w:rPr>
        <w:t>m</w:t>
      </w:r>
      <w:r w:rsidRPr="003E2A74">
        <w:rPr>
          <w:rFonts w:ascii="Arial" w:hAnsi="Arial" w:cs="Arial"/>
          <w:sz w:val="20"/>
          <w:szCs w:val="20"/>
        </w:rPr>
        <w:t xml:space="preserve">inimum 2 years’ experience working with administration and support </w:t>
      </w:r>
      <w:r>
        <w:rPr>
          <w:rFonts w:ascii="Arial" w:hAnsi="Arial" w:cs="Arial"/>
          <w:sz w:val="20"/>
          <w:szCs w:val="20"/>
        </w:rPr>
        <w:t>of Web-based content syste</w:t>
      </w:r>
      <w:r w:rsidR="00145CC4">
        <w:rPr>
          <w:rFonts w:ascii="Arial" w:hAnsi="Arial" w:cs="Arial"/>
          <w:sz w:val="20"/>
          <w:szCs w:val="20"/>
        </w:rPr>
        <w:t xml:space="preserve">ms, preferably </w:t>
      </w:r>
      <w:r w:rsidRPr="003E2A74">
        <w:rPr>
          <w:rFonts w:ascii="Arial" w:hAnsi="Arial" w:cs="Arial"/>
          <w:sz w:val="20"/>
          <w:szCs w:val="20"/>
        </w:rPr>
        <w:t>in the areas of online learning and/or knowledge management</w:t>
      </w:r>
    </w:p>
    <w:p w14:paraId="747C4C4A" w14:textId="77777777" w:rsidR="00E539FF" w:rsidRDefault="00E539FF" w:rsidP="00E539F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working in the field of healthcare, associations and/or financial sectors preferred</w:t>
      </w:r>
    </w:p>
    <w:p w14:paraId="5F87AAB1" w14:textId="77777777" w:rsidR="00E539FF" w:rsidRDefault="00E539FF" w:rsidP="00E539F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Command of Microsoft Project, Word, Excel, Outlook, and PowerPoint</w:t>
      </w:r>
    </w:p>
    <w:p w14:paraId="72AC3338" w14:textId="77777777" w:rsidR="00E539FF" w:rsidRPr="003E2A74" w:rsidRDefault="00E539FF" w:rsidP="00E539FF">
      <w:pPr>
        <w:numPr>
          <w:ilvl w:val="0"/>
          <w:numId w:val="11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3E2A74">
        <w:rPr>
          <w:rFonts w:ascii="Arial" w:hAnsi="Arial" w:cs="Arial"/>
          <w:sz w:val="20"/>
          <w:szCs w:val="20"/>
        </w:rPr>
        <w:t>Strong communication, writing, and organizational skills</w:t>
      </w:r>
      <w:r w:rsidRPr="003E2A74">
        <w:rPr>
          <w:rFonts w:ascii="Arial" w:hAnsi="Arial"/>
          <w:sz w:val="20"/>
        </w:rPr>
        <w:t xml:space="preserve"> with experience in writing, editing, and posting Web-based content, particularly content intended for educational purposes</w:t>
      </w:r>
    </w:p>
    <w:p w14:paraId="5335F343" w14:textId="77777777" w:rsidR="00E539FF" w:rsidRDefault="00E539FF" w:rsidP="00E539F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work effectively as a team member and manager of complex projects</w:t>
      </w:r>
    </w:p>
    <w:p w14:paraId="57C23E5C" w14:textId="77777777" w:rsidR="00E539FF" w:rsidRDefault="00E539FF" w:rsidP="00E539F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project manage in a changing environment and prioritize competing requests</w:t>
      </w:r>
    </w:p>
    <w:p w14:paraId="51DF3446" w14:textId="77777777" w:rsidR="00E539FF" w:rsidRDefault="00E539FF" w:rsidP="00E539F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facilitate group meetings and work directly with content providers</w:t>
      </w:r>
    </w:p>
    <w:p w14:paraId="7AE54DFF" w14:textId="77777777" w:rsidR="00E539FF" w:rsidRDefault="00E539FF" w:rsidP="00E539FF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manage time effectively and coordinate /deliver on multiple projects in a timely manner</w:t>
      </w:r>
    </w:p>
    <w:p w14:paraId="49EE3768" w14:textId="77777777" w:rsidR="00E539FF" w:rsidRDefault="00E539FF" w:rsidP="00E539FF">
      <w:pPr>
        <w:numPr>
          <w:ilvl w:val="0"/>
          <w:numId w:val="11"/>
        </w:numPr>
        <w:tabs>
          <w:tab w:val="clear" w:pos="144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Experience in providing support to administrative and end users of Web-based applications, particularly learning applications</w:t>
      </w:r>
    </w:p>
    <w:p w14:paraId="52D06FB7" w14:textId="77777777" w:rsidR="00E539FF" w:rsidRPr="002D59AD" w:rsidRDefault="00E539FF" w:rsidP="00E539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5A9EA4" w14:textId="77777777" w:rsidR="00E539FF" w:rsidRPr="00781393" w:rsidRDefault="00E539FF" w:rsidP="00E539FF">
      <w:pPr>
        <w:rPr>
          <w:rFonts w:ascii="Arial" w:hAnsi="Arial" w:cs="Arial"/>
          <w:b/>
          <w:sz w:val="22"/>
          <w:szCs w:val="22"/>
        </w:rPr>
      </w:pPr>
      <w:r w:rsidRPr="00781393">
        <w:rPr>
          <w:rFonts w:ascii="Arial" w:hAnsi="Arial" w:cs="Arial"/>
          <w:b/>
          <w:sz w:val="22"/>
          <w:szCs w:val="22"/>
        </w:rPr>
        <w:t xml:space="preserve">About </w:t>
      </w:r>
      <w:r w:rsidR="00812BA1">
        <w:rPr>
          <w:rFonts w:ascii="Arial" w:hAnsi="Arial" w:cs="Arial"/>
          <w:b/>
          <w:sz w:val="22"/>
          <w:szCs w:val="22"/>
        </w:rPr>
        <w:t>ORG</w:t>
      </w:r>
      <w:r w:rsidRPr="00781393">
        <w:rPr>
          <w:rFonts w:ascii="Arial" w:hAnsi="Arial" w:cs="Arial"/>
          <w:b/>
          <w:sz w:val="22"/>
          <w:szCs w:val="22"/>
        </w:rPr>
        <w:t xml:space="preserve"> </w:t>
      </w:r>
    </w:p>
    <w:p w14:paraId="2C84C748" w14:textId="77777777" w:rsidR="00E539FF" w:rsidRDefault="00E539FF" w:rsidP="00E539FF">
      <w:pPr>
        <w:rPr>
          <w:rFonts w:ascii="Arial" w:hAnsi="Arial" w:cs="Arial"/>
          <w:sz w:val="20"/>
          <w:szCs w:val="20"/>
        </w:rPr>
      </w:pPr>
      <w:r w:rsidRPr="00781393">
        <w:rPr>
          <w:rFonts w:ascii="Arial" w:hAnsi="Arial" w:cs="Arial"/>
          <w:b/>
          <w:sz w:val="20"/>
          <w:szCs w:val="20"/>
        </w:rPr>
        <w:br/>
      </w:r>
      <w:r w:rsidR="00812BA1">
        <w:rPr>
          <w:rFonts w:ascii="Arial" w:hAnsi="Arial" w:cs="Arial"/>
          <w:sz w:val="20"/>
          <w:szCs w:val="20"/>
        </w:rPr>
        <w:t>Basic description</w:t>
      </w:r>
    </w:p>
    <w:p w14:paraId="7CDDD67E" w14:textId="77777777" w:rsidR="00812BA1" w:rsidRPr="00781393" w:rsidRDefault="00812BA1" w:rsidP="00E539FF">
      <w:pPr>
        <w:rPr>
          <w:rFonts w:ascii="Arial" w:hAnsi="Arial" w:cs="Arial"/>
          <w:sz w:val="20"/>
          <w:szCs w:val="20"/>
        </w:rPr>
      </w:pPr>
    </w:p>
    <w:p w14:paraId="657A8899" w14:textId="77777777" w:rsidR="00E539FF" w:rsidRDefault="00E539FF" w:rsidP="00E539FF">
      <w:pPr>
        <w:rPr>
          <w:rFonts w:ascii="Arial" w:hAnsi="Arial" w:cs="Arial"/>
          <w:b/>
        </w:rPr>
      </w:pPr>
      <w:r w:rsidRPr="002D59AD">
        <w:rPr>
          <w:rFonts w:ascii="Arial" w:hAnsi="Arial" w:cs="Arial"/>
          <w:b/>
        </w:rPr>
        <w:t xml:space="preserve">If interested, please </w:t>
      </w:r>
      <w:r>
        <w:rPr>
          <w:rFonts w:ascii="Arial" w:hAnsi="Arial" w:cs="Arial"/>
          <w:b/>
        </w:rPr>
        <w:t xml:space="preserve">send a resume to </w:t>
      </w:r>
      <w:hyperlink r:id="rId8" w:history="1">
        <w:r w:rsidRPr="000F06BB">
          <w:rPr>
            <w:rStyle w:val="Hyperlink"/>
            <w:rFonts w:ascii="Arial" w:hAnsi="Arial" w:cs="Arial"/>
            <w:b/>
          </w:rPr>
          <w:t>resumes@</w:t>
        </w:r>
        <w:r w:rsidR="00812BA1">
          <w:rPr>
            <w:rStyle w:val="Hyperlink"/>
            <w:rFonts w:ascii="Arial" w:hAnsi="Arial" w:cs="Arial"/>
            <w:b/>
          </w:rPr>
          <w:t>ORG</w:t>
        </w:r>
        <w:r w:rsidRPr="000F06BB">
          <w:rPr>
            <w:rStyle w:val="Hyperlink"/>
            <w:rFonts w:ascii="Arial" w:hAnsi="Arial" w:cs="Arial"/>
            <w:b/>
          </w:rPr>
          <w:t>.org</w:t>
        </w:r>
      </w:hyperlink>
    </w:p>
    <w:p w14:paraId="28D733EB" w14:textId="77777777" w:rsidR="00E539FF" w:rsidRPr="002D59AD" w:rsidRDefault="00E539FF" w:rsidP="00E539FF">
      <w:pPr>
        <w:rPr>
          <w:rFonts w:ascii="Arial" w:hAnsi="Arial" w:cs="Arial"/>
          <w:b/>
          <w:bCs/>
        </w:rPr>
      </w:pPr>
    </w:p>
    <w:sectPr w:rsidR="00E539FF" w:rsidRPr="002D59AD" w:rsidSect="00E539FF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5DA60" w14:textId="77777777" w:rsidR="00E539FF" w:rsidRDefault="00E539FF">
      <w:r>
        <w:separator/>
      </w:r>
    </w:p>
  </w:endnote>
  <w:endnote w:type="continuationSeparator" w:id="0">
    <w:p w14:paraId="34E5ECA7" w14:textId="77777777" w:rsidR="00E539FF" w:rsidRDefault="00E5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8C25" w14:textId="77777777" w:rsidR="00E539FF" w:rsidRDefault="00E539FF">
      <w:r>
        <w:separator/>
      </w:r>
    </w:p>
  </w:footnote>
  <w:footnote w:type="continuationSeparator" w:id="0">
    <w:p w14:paraId="2B5454E1" w14:textId="77777777" w:rsidR="00E539FF" w:rsidRDefault="00E53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088EF" w14:textId="77777777" w:rsidR="00E539FF" w:rsidRDefault="00E539FF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4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002C5"/>
    <w:multiLevelType w:val="hybridMultilevel"/>
    <w:tmpl w:val="FA44B72E"/>
    <w:lvl w:ilvl="0" w:tplc="9DD441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A7FAA"/>
    <w:multiLevelType w:val="hybridMultilevel"/>
    <w:tmpl w:val="D7463E58"/>
    <w:lvl w:ilvl="0" w:tplc="9816EC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5E3F"/>
    <w:multiLevelType w:val="hybridMultilevel"/>
    <w:tmpl w:val="BCA69C9A"/>
    <w:lvl w:ilvl="0" w:tplc="9DD441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545A5"/>
    <w:multiLevelType w:val="hybridMultilevel"/>
    <w:tmpl w:val="2D440F80"/>
    <w:lvl w:ilvl="0" w:tplc="9DD441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D11A7"/>
    <w:multiLevelType w:val="multilevel"/>
    <w:tmpl w:val="84A2B68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87E94"/>
    <w:multiLevelType w:val="hybridMultilevel"/>
    <w:tmpl w:val="7B10B874"/>
    <w:lvl w:ilvl="0" w:tplc="9DD441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D2FB4"/>
    <w:multiLevelType w:val="hybridMultilevel"/>
    <w:tmpl w:val="84A2B688"/>
    <w:lvl w:ilvl="0" w:tplc="4D84299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71C99"/>
    <w:multiLevelType w:val="hybridMultilevel"/>
    <w:tmpl w:val="F63280A8"/>
    <w:lvl w:ilvl="0" w:tplc="B7049AB2">
      <w:start w:val="1"/>
      <w:numFmt w:val="bullet"/>
      <w:pStyle w:val="BalloonTextCha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9614A4">
      <w:start w:val="1"/>
      <w:numFmt w:val="bullet"/>
      <w:pStyle w:val="Subhead3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2327B"/>
    <w:multiLevelType w:val="hybridMultilevel"/>
    <w:tmpl w:val="90EC4FBE"/>
    <w:lvl w:ilvl="0" w:tplc="9816EC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35917"/>
    <w:multiLevelType w:val="hybridMultilevel"/>
    <w:tmpl w:val="11EE1A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C662E"/>
    <w:multiLevelType w:val="hybridMultilevel"/>
    <w:tmpl w:val="91D8A4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6"/>
    <w:rsid w:val="00145CC4"/>
    <w:rsid w:val="00327A3B"/>
    <w:rsid w:val="00531D44"/>
    <w:rsid w:val="00812BA1"/>
    <w:rsid w:val="009C3B16"/>
    <w:rsid w:val="00B97841"/>
    <w:rsid w:val="00E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5D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odytext1">
    <w:name w:val="body_text1"/>
    <w:basedOn w:val="DefaultParagraphFont"/>
    <w:rPr>
      <w:rFonts w:ascii="Verdana" w:hAnsi="Verdana" w:hint="default"/>
      <w:color w:val="000000"/>
      <w:sz w:val="16"/>
      <w:szCs w:val="16"/>
    </w:rPr>
  </w:style>
  <w:style w:type="paragraph" w:styleId="DocumentMap">
    <w:name w:val="Document Map"/>
    <w:basedOn w:val="Normal"/>
    <w:semiHidden/>
    <w:rsid w:val="009C3B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983"/>
    <w:rPr>
      <w:rFonts w:ascii="Tahoma" w:hAnsi="Tahoma" w:cs="Tahoma" w:hint="default"/>
      <w:sz w:val="16"/>
      <w:szCs w:val="16"/>
    </w:rPr>
  </w:style>
  <w:style w:type="paragraph" w:customStyle="1" w:styleId="UnorderedLists">
    <w:name w:val="Unordered Lists"/>
    <w:basedOn w:val="Normal"/>
    <w:qFormat/>
    <w:rsid w:val="00610983"/>
    <w:pPr>
      <w:numPr>
        <w:numId w:val="2"/>
      </w:numPr>
    </w:pPr>
    <w:rPr>
      <w:rFonts w:ascii="Palatino" w:hAnsi="Palatino"/>
      <w:sz w:val="22"/>
    </w:rPr>
  </w:style>
  <w:style w:type="paragraph" w:customStyle="1" w:styleId="Normal-FirstParagraph">
    <w:name w:val="Normal - First Paragraph"/>
    <w:basedOn w:val="Normal"/>
    <w:qFormat/>
    <w:rsid w:val="00610983"/>
    <w:pPr>
      <w:spacing w:after="220"/>
    </w:pPr>
    <w:rPr>
      <w:rFonts w:ascii="Palatino" w:hAnsi="Palatino"/>
      <w:sz w:val="22"/>
    </w:rPr>
  </w:style>
  <w:style w:type="paragraph" w:customStyle="1" w:styleId="Subhead3">
    <w:name w:val="Subhead 3"/>
    <w:basedOn w:val="Normal"/>
    <w:qFormat/>
    <w:rsid w:val="00610983"/>
    <w:pPr>
      <w:keepNext/>
      <w:numPr>
        <w:ilvl w:val="1"/>
        <w:numId w:val="9"/>
      </w:numPr>
      <w:spacing w:before="220" w:after="120"/>
      <w:ind w:left="0" w:firstLine="0"/>
    </w:pPr>
    <w:rPr>
      <w:rFonts w:ascii="Helvetica Neue" w:hAnsi="Helvetica Neue" w:cs="Helvetica Neue"/>
      <w:b/>
      <w:bCs/>
      <w:i/>
      <w:color w:val="003366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rsid w:val="0061098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610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2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odytext1">
    <w:name w:val="body_text1"/>
    <w:basedOn w:val="DefaultParagraphFont"/>
    <w:rPr>
      <w:rFonts w:ascii="Verdana" w:hAnsi="Verdana" w:hint="default"/>
      <w:color w:val="000000"/>
      <w:sz w:val="16"/>
      <w:szCs w:val="16"/>
    </w:rPr>
  </w:style>
  <w:style w:type="paragraph" w:styleId="DocumentMap">
    <w:name w:val="Document Map"/>
    <w:basedOn w:val="Normal"/>
    <w:semiHidden/>
    <w:rsid w:val="009C3B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983"/>
    <w:rPr>
      <w:rFonts w:ascii="Tahoma" w:hAnsi="Tahoma" w:cs="Tahoma" w:hint="default"/>
      <w:sz w:val="16"/>
      <w:szCs w:val="16"/>
    </w:rPr>
  </w:style>
  <w:style w:type="paragraph" w:customStyle="1" w:styleId="UnorderedLists">
    <w:name w:val="Unordered Lists"/>
    <w:basedOn w:val="Normal"/>
    <w:qFormat/>
    <w:rsid w:val="00610983"/>
    <w:pPr>
      <w:numPr>
        <w:numId w:val="2"/>
      </w:numPr>
    </w:pPr>
    <w:rPr>
      <w:rFonts w:ascii="Palatino" w:hAnsi="Palatino"/>
      <w:sz w:val="22"/>
    </w:rPr>
  </w:style>
  <w:style w:type="paragraph" w:customStyle="1" w:styleId="Normal-FirstParagraph">
    <w:name w:val="Normal - First Paragraph"/>
    <w:basedOn w:val="Normal"/>
    <w:qFormat/>
    <w:rsid w:val="00610983"/>
    <w:pPr>
      <w:spacing w:after="220"/>
    </w:pPr>
    <w:rPr>
      <w:rFonts w:ascii="Palatino" w:hAnsi="Palatino"/>
      <w:sz w:val="22"/>
    </w:rPr>
  </w:style>
  <w:style w:type="paragraph" w:customStyle="1" w:styleId="Subhead3">
    <w:name w:val="Subhead 3"/>
    <w:basedOn w:val="Normal"/>
    <w:qFormat/>
    <w:rsid w:val="00610983"/>
    <w:pPr>
      <w:keepNext/>
      <w:numPr>
        <w:ilvl w:val="1"/>
        <w:numId w:val="9"/>
      </w:numPr>
      <w:spacing w:before="220" w:after="120"/>
      <w:ind w:left="0" w:firstLine="0"/>
    </w:pPr>
    <w:rPr>
      <w:rFonts w:ascii="Helvetica Neue" w:hAnsi="Helvetica Neue" w:cs="Helvetica Neue"/>
      <w:b/>
      <w:bCs/>
      <w:i/>
      <w:color w:val="003366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rsid w:val="0061098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sid w:val="00610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2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sumes@hfma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FINANCIAL MANAGEMENT ASSOCIATION</vt:lpstr>
    </vt:vector>
  </TitlesOfParts>
  <Manager/>
  <Company>Tagoras</Company>
  <LinksUpToDate>false</LinksUpToDate>
  <CharactersWithSpaces>3083</CharactersWithSpaces>
  <SharedDoc>false</SharedDoc>
  <HyperlinkBase/>
  <HLinks>
    <vt:vector size="12" baseType="variant"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mailto:resumes@hfma.org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http://www.mmsend9.com/ls.cfm?r=41365920&amp;sid=6661260&amp;m=743746&amp;u=HFMA&amp;s=http://www.hfma.org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Technology Support Specialist</dc:title>
  <dc:subject/>
  <dc:creator>Tagoras</dc:creator>
  <cp:keywords/>
  <dc:description/>
  <cp:lastModifiedBy>Jeff Cobb</cp:lastModifiedBy>
  <cp:revision>6</cp:revision>
  <dcterms:created xsi:type="dcterms:W3CDTF">2014-12-22T15:37:00Z</dcterms:created>
  <dcterms:modified xsi:type="dcterms:W3CDTF">2017-08-14T21:57:00Z</dcterms:modified>
  <cp:category/>
</cp:coreProperties>
</file>